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 RTV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wysokiej jakości sprzętu RTV? Zapraszamy do zapoznania się z naszym pełnym asortymentem.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 RTV - jakość i nowoczesność w jednym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Technologia i </w:t>
      </w:r>
      <w:r>
        <w:rPr>
          <w:rFonts w:ascii="calibri" w:hAnsi="calibri" w:eastAsia="calibri" w:cs="calibri"/>
          <w:sz w:val="24"/>
          <w:szCs w:val="24"/>
          <w:b/>
        </w:rPr>
        <w:t xml:space="preserve">sprzęt RTV</w:t>
      </w:r>
      <w:r>
        <w:rPr>
          <w:rFonts w:ascii="calibri" w:hAnsi="calibri" w:eastAsia="calibri" w:cs="calibri"/>
          <w:sz w:val="24"/>
          <w:szCs w:val="24"/>
        </w:rPr>
        <w:t xml:space="preserve"> bardzo szybko się rozwija. To co w tym momencie jest szczytem nowoczesności, za krótką chwilę zastępowane jest w coraz to nowsze rzeczy. Dlatego istnieje bardzo szeroki wybór takich sprzętów. Ceneo oferuje szeroką ofertę, która posegregowana jest w bardzo łatwy sposób, tak być bardzo szybko mógł znaleźć to czego szukasz. Jeżeli nie jesteś pewny co jest dla Ciebie najlepsze pomożemy dobrać Ci sprzęt.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Jedno miejsce milion wyborów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Sprzęt RTV</w:t>
        </w:r>
      </w:hyperlink>
      <w:r>
        <w:rPr>
          <w:rFonts w:ascii="calibri" w:hAnsi="calibri" w:eastAsia="calibri" w:cs="calibri"/>
          <w:sz w:val="24"/>
          <w:szCs w:val="24"/>
        </w:rPr>
        <w:t xml:space="preserve"> musi być dostosowany do wymogów użytkownika. Nasze filtry sprawią, że w łatwy sposób znajdziesz to czego szukasz.Nasza oferta posiada sprzęty takie jak najwyższej jakości sprzęty audio, nawigację GPS, która pozwoli Ci szybko dotrzeć na miejsce. Duży wybór telewizorów o szerokich specyfikacjach. Promocje oraz wyszukiwarka produktów to nasz duży plus. Wybierz to co dla Ciebie najlepsze i ciesz się sprzętem na bardzo długo. Zapraszamy do zapoznania się z naszą pełną ofertą na Ceneo.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przet_RT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2026-09-27T01:26:52+02:00</dcterms:created>
  <dcterms:modified xsi:type="dcterms:W3CDTF">2026-09-27T01:26:52+02:00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