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kuchenne - promocje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 kuchenny to urządzenie, które może znacznie ułatwić pracę w Twojej kuchni. Dzięki nim możesz znacznie zmniejszyć ilość czasu poświęconego na przygotowywanie codziennych posiłków. Warto zapoznać się więc z &lt;strong&gt;promocjami&lt;/strong&gt; na &lt;strong&gt;roboty kuchenne&lt;/strong&gt;.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roboty kuchenne - wybierz coś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kuchenny to urządzenie niezwykle przydatne w codziennej pracy. Dzięki niemu możemy zapomnieć o uciążliwym siekaniu, mieszaniu czy też gnieceniu. Oprócz tego, że są to czynności, które kosztują nas wiele wysiłku to zabierają także wiele czasu. Lepiej ten czas przeznaczyć na spędzenie chwili z dziećmi lub przyjaciółmi, a pracę zostawić </w:t>
      </w:r>
      <w:r>
        <w:rPr>
          <w:rFonts w:ascii="calibri" w:hAnsi="calibri" w:eastAsia="calibri" w:cs="calibri"/>
          <w:sz w:val="24"/>
          <w:szCs w:val="24"/>
          <w:b/>
        </w:rPr>
        <w:t xml:space="preserve">robotowi kuchennego</w:t>
      </w:r>
      <w:r>
        <w:rPr>
          <w:rFonts w:ascii="calibri" w:hAnsi="calibri" w:eastAsia="calibri" w:cs="calibri"/>
          <w:sz w:val="24"/>
          <w:szCs w:val="24"/>
        </w:rPr>
        <w:t xml:space="preserve">, zwłaszcza, że teraz można znaleźć je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</w:t>
      </w:r>
      <w:r>
        <w:rPr>
          <w:rFonts w:ascii="calibri" w:hAnsi="calibri" w:eastAsia="calibri" w:cs="calibri"/>
          <w:sz w:val="24"/>
          <w:szCs w:val="24"/>
        </w:rPr>
        <w:t xml:space="preserve">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78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Roboty kuchenne - promocje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Tuż, tuż w naszych ogródkach i na naszych stołach znajdą się świeże, sezonowe owoce i warzywa. Przygotowanie wartościowych posiłków w takich darów natury będzie niebywale wartościowe dla naszego organizmu. Już teraz warto zobaczyć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roboty kuchenne</w:t>
      </w:r>
      <w:r>
        <w:rPr>
          <w:rFonts w:ascii="calibri" w:hAnsi="calibri" w:eastAsia="calibri" w:cs="calibri"/>
          <w:sz w:val="24"/>
          <w:szCs w:val="24"/>
        </w:rPr>
        <w:t xml:space="preserve"> i zakupić przyrząd, który ułatwi nam ich sporządzenie: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2026-06-17T05:41:14+02:00</dcterms:created>
  <dcterms:modified xsi:type="dcterms:W3CDTF">2026-06-17T05:41:14+02:00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